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7A" w:rsidRPr="00095878" w:rsidRDefault="0050657A" w:rsidP="00247CF1">
      <w:pPr>
        <w:pStyle w:val="1"/>
        <w:jc w:val="right"/>
        <w:rPr>
          <w:rFonts w:ascii="Book Antiqua" w:hAnsi="Book Antiqua"/>
          <w:sz w:val="22"/>
          <w:szCs w:val="22"/>
          <w:lang w:val="ru-RU"/>
        </w:rPr>
      </w:pPr>
      <w:r w:rsidRPr="00095878">
        <w:rPr>
          <w:rFonts w:ascii="Book Antiqua" w:hAnsi="Book Antiqua"/>
          <w:sz w:val="22"/>
          <w:szCs w:val="22"/>
        </w:rPr>
        <w:tab/>
      </w:r>
      <w:r w:rsidRPr="00095878">
        <w:rPr>
          <w:rFonts w:ascii="Book Antiqua" w:hAnsi="Book Antiqua"/>
          <w:b/>
          <w:sz w:val="22"/>
          <w:szCs w:val="22"/>
        </w:rPr>
        <w:t xml:space="preserve">ПРИЛОЖЕНИЕ № </w:t>
      </w:r>
      <w:r w:rsidR="00FC06E9" w:rsidRPr="00095878">
        <w:rPr>
          <w:rFonts w:ascii="Book Antiqua" w:hAnsi="Book Antiqua"/>
          <w:b/>
          <w:sz w:val="22"/>
          <w:szCs w:val="22"/>
          <w:lang w:val="ru-RU"/>
        </w:rPr>
        <w:t>5</w:t>
      </w: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sz w:val="22"/>
          <w:szCs w:val="22"/>
        </w:rPr>
      </w:pP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b/>
          <w:sz w:val="22"/>
          <w:szCs w:val="22"/>
        </w:rPr>
      </w:pP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b/>
          <w:sz w:val="22"/>
          <w:szCs w:val="22"/>
        </w:rPr>
      </w:pP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b/>
          <w:bCs/>
          <w:sz w:val="22"/>
          <w:szCs w:val="22"/>
        </w:rPr>
      </w:pPr>
      <w:r w:rsidRPr="00095878">
        <w:rPr>
          <w:rFonts w:ascii="Book Antiqua" w:hAnsi="Book Antiqua"/>
          <w:b/>
          <w:sz w:val="22"/>
          <w:szCs w:val="22"/>
        </w:rPr>
        <w:t>ЦЕНОВО ПРЕДЛОЖЕНИЕ</w:t>
      </w: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b/>
          <w:sz w:val="22"/>
          <w:szCs w:val="22"/>
        </w:rPr>
      </w:pPr>
    </w:p>
    <w:p w:rsidR="0050657A" w:rsidRPr="00095878" w:rsidRDefault="0050657A" w:rsidP="00247CF1">
      <w:pPr>
        <w:pStyle w:val="1"/>
        <w:pBdr>
          <w:bottom w:val="single" w:sz="4" w:space="1" w:color="auto"/>
        </w:pBdr>
        <w:rPr>
          <w:rFonts w:ascii="Book Antiqua" w:hAnsi="Book Antiqua"/>
          <w:sz w:val="22"/>
          <w:szCs w:val="22"/>
        </w:rPr>
      </w:pPr>
      <w:r w:rsidRPr="00095878">
        <w:rPr>
          <w:rFonts w:ascii="Book Antiqua" w:hAnsi="Book Antiqua"/>
          <w:sz w:val="22"/>
          <w:szCs w:val="22"/>
        </w:rPr>
        <w:t xml:space="preserve">от </w:t>
      </w: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sz w:val="22"/>
          <w:szCs w:val="22"/>
        </w:rPr>
      </w:pPr>
      <w:r w:rsidRPr="00095878">
        <w:rPr>
          <w:rFonts w:ascii="Book Antiqua" w:hAnsi="Book Antiqua"/>
          <w:sz w:val="22"/>
          <w:szCs w:val="22"/>
        </w:rPr>
        <w:t xml:space="preserve">(наименование </w:t>
      </w:r>
      <w:r w:rsidR="00084461" w:rsidRPr="00095878">
        <w:rPr>
          <w:rFonts w:ascii="Book Antiqua" w:hAnsi="Book Antiqua"/>
          <w:sz w:val="22"/>
          <w:szCs w:val="22"/>
        </w:rPr>
        <w:t xml:space="preserve">и ЕИК </w:t>
      </w:r>
      <w:r w:rsidRPr="00095878">
        <w:rPr>
          <w:rFonts w:ascii="Book Antiqua" w:hAnsi="Book Antiqua"/>
          <w:sz w:val="22"/>
          <w:szCs w:val="22"/>
        </w:rPr>
        <w:t>на участника)</w:t>
      </w: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sz w:val="22"/>
          <w:szCs w:val="22"/>
        </w:rPr>
      </w:pPr>
    </w:p>
    <w:p w:rsidR="0050657A" w:rsidRPr="00095878" w:rsidRDefault="0050657A" w:rsidP="00247CF1">
      <w:pPr>
        <w:pStyle w:val="1"/>
        <w:pBdr>
          <w:bottom w:val="single" w:sz="4" w:space="1" w:color="auto"/>
        </w:pBdr>
        <w:rPr>
          <w:rFonts w:ascii="Book Antiqua" w:hAnsi="Book Antiqua"/>
          <w:sz w:val="22"/>
          <w:szCs w:val="22"/>
        </w:rPr>
      </w:pPr>
      <w:r w:rsidRPr="00095878">
        <w:rPr>
          <w:rFonts w:ascii="Book Antiqua" w:hAnsi="Book Antiqua"/>
          <w:sz w:val="22"/>
          <w:szCs w:val="22"/>
        </w:rPr>
        <w:t xml:space="preserve">Представлявано от </w:t>
      </w:r>
    </w:p>
    <w:p w:rsidR="0050657A" w:rsidRPr="00095878" w:rsidRDefault="0050657A" w:rsidP="00247CF1">
      <w:pPr>
        <w:pStyle w:val="1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 w:rsidRPr="00095878">
        <w:rPr>
          <w:rFonts w:ascii="Book Antiqua" w:hAnsi="Book Antiqua"/>
          <w:sz w:val="22"/>
          <w:szCs w:val="22"/>
        </w:rPr>
        <w:t>(име, длъжност)</w:t>
      </w:r>
    </w:p>
    <w:p w:rsidR="0050657A" w:rsidRPr="00095878" w:rsidRDefault="0050657A" w:rsidP="00247CF1">
      <w:pPr>
        <w:jc w:val="both"/>
        <w:rPr>
          <w:rFonts w:ascii="Book Antiqua" w:hAnsi="Book Antiqua"/>
          <w:sz w:val="22"/>
          <w:szCs w:val="22"/>
          <w:lang w:val="bg-BG"/>
        </w:rPr>
      </w:pPr>
    </w:p>
    <w:p w:rsidR="006D0356" w:rsidRPr="00095878" w:rsidRDefault="0050657A" w:rsidP="006D0356">
      <w:pPr>
        <w:pStyle w:val="BodyText"/>
        <w:jc w:val="both"/>
        <w:rPr>
          <w:rFonts w:ascii="Book Antiqua" w:hAnsi="Book Antiqua"/>
          <w:i/>
          <w:iCs/>
          <w:szCs w:val="24"/>
          <w:lang w:val="bg-BG"/>
        </w:rPr>
      </w:pPr>
      <w:r w:rsidRPr="00095878">
        <w:rPr>
          <w:rFonts w:ascii="Book Antiqua" w:hAnsi="Book Antiqua"/>
          <w:szCs w:val="24"/>
          <w:lang w:val="bg-BG"/>
        </w:rPr>
        <w:t xml:space="preserve">След запознаване с документацията за участие в настоящата процедура предлагаме да изпълним обществена поръчка с предмет: </w:t>
      </w:r>
      <w:r w:rsidR="006D0356" w:rsidRPr="00095878">
        <w:rPr>
          <w:rFonts w:ascii="Book Antiqua" w:hAnsi="Book Antiqua"/>
          <w:i/>
          <w:iCs/>
          <w:szCs w:val="24"/>
          <w:lang w:val="ru-RU"/>
        </w:rPr>
        <w:t>…………………………………………………………………………………..</w:t>
      </w:r>
      <w:r w:rsidRPr="00095878">
        <w:rPr>
          <w:rFonts w:ascii="Book Antiqua" w:hAnsi="Book Antiqua"/>
          <w:i/>
          <w:iCs/>
          <w:szCs w:val="24"/>
          <w:lang w:val="bg-BG"/>
        </w:rPr>
        <w:t xml:space="preserve"> </w:t>
      </w:r>
      <w:r w:rsidRPr="00095878">
        <w:rPr>
          <w:rFonts w:ascii="Book Antiqua" w:hAnsi="Book Antiqua"/>
          <w:szCs w:val="24"/>
          <w:lang w:val="bg-BG"/>
        </w:rPr>
        <w:t>при следните финансови условия</w:t>
      </w:r>
      <w:r w:rsidRPr="00095878">
        <w:rPr>
          <w:rFonts w:ascii="Book Antiqua" w:hAnsi="Book Antiqua"/>
          <w:b/>
          <w:szCs w:val="24"/>
          <w:lang w:val="bg-BG"/>
        </w:rPr>
        <w:t>:</w:t>
      </w:r>
      <w:r w:rsidRPr="00095878">
        <w:rPr>
          <w:rFonts w:ascii="Book Antiqua" w:hAnsi="Book Antiqua"/>
          <w:szCs w:val="24"/>
          <w:lang w:val="bg-BG"/>
        </w:rPr>
        <w:t xml:space="preserve">  </w:t>
      </w:r>
    </w:p>
    <w:p w:rsidR="000C6E0B" w:rsidRPr="00095878" w:rsidRDefault="000C6E0B" w:rsidP="002B7141">
      <w:pPr>
        <w:jc w:val="both"/>
        <w:rPr>
          <w:rFonts w:ascii="Book Antiqua" w:hAnsi="Book Antiqua"/>
          <w:szCs w:val="24"/>
          <w:lang w:val="ru-RU"/>
        </w:rPr>
      </w:pPr>
    </w:p>
    <w:p w:rsidR="000C6E0B" w:rsidRPr="00095878" w:rsidRDefault="000C6E0B" w:rsidP="000C6E0B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</w:p>
    <w:p w:rsidR="000C6E0B" w:rsidRPr="00095878" w:rsidRDefault="000C6E0B" w:rsidP="00131191">
      <w:pPr>
        <w:numPr>
          <w:ilvl w:val="0"/>
          <w:numId w:val="4"/>
        </w:numPr>
        <w:jc w:val="both"/>
        <w:rPr>
          <w:rFonts w:ascii="Book Antiqua" w:hAnsi="Book Antiqua"/>
          <w:szCs w:val="24"/>
          <w:lang w:val="ru-RU"/>
        </w:rPr>
      </w:pPr>
      <w:r w:rsidRPr="00095878">
        <w:rPr>
          <w:rFonts w:ascii="Book Antiqua" w:hAnsi="Book Antiqua"/>
          <w:szCs w:val="24"/>
          <w:lang w:val="ru-RU"/>
        </w:rPr>
        <w:t>Цена за отпечатване на ваучерите: ………………. (изписва се с цифри и думи) лв</w:t>
      </w:r>
      <w:r w:rsidR="007C3AD2" w:rsidRPr="00095878">
        <w:rPr>
          <w:rFonts w:ascii="Book Antiqua" w:hAnsi="Book Antiqua"/>
          <w:szCs w:val="24"/>
          <w:lang w:val="ru-RU"/>
        </w:rPr>
        <w:t>. без ДДС.</w:t>
      </w:r>
    </w:p>
    <w:p w:rsidR="00131191" w:rsidRPr="00095878" w:rsidRDefault="00131191" w:rsidP="00131191">
      <w:pPr>
        <w:ind w:left="360"/>
        <w:jc w:val="both"/>
        <w:rPr>
          <w:rFonts w:ascii="Book Antiqua" w:hAnsi="Book Antiqua"/>
          <w:szCs w:val="24"/>
          <w:lang w:val="ru-RU"/>
        </w:rPr>
      </w:pPr>
    </w:p>
    <w:p w:rsidR="00131191" w:rsidRPr="00095878" w:rsidRDefault="000C6E0B" w:rsidP="00131191">
      <w:pPr>
        <w:ind w:left="-142" w:firstLine="142"/>
        <w:jc w:val="both"/>
        <w:rPr>
          <w:rFonts w:ascii="Book Antiqua" w:hAnsi="Book Antiqua"/>
          <w:i/>
          <w:szCs w:val="24"/>
          <w:lang w:val="ru-RU"/>
        </w:rPr>
      </w:pPr>
      <w:r w:rsidRPr="00095878">
        <w:rPr>
          <w:rFonts w:ascii="Book Antiqua" w:hAnsi="Book Antiqua"/>
          <w:i/>
          <w:szCs w:val="24"/>
          <w:lang w:val="ru-RU"/>
        </w:rPr>
        <w:t>Операторът предлага размер на услугата (възнаграждението) по отпечатване на ваучери за храна в абсолютна сума (положително число, различно от нула, до втория знак сле</w:t>
      </w:r>
      <w:r w:rsidR="001A38C2" w:rsidRPr="00095878">
        <w:rPr>
          <w:rFonts w:ascii="Book Antiqua" w:hAnsi="Book Antiqua"/>
          <w:i/>
          <w:szCs w:val="24"/>
          <w:lang w:val="ru-RU"/>
        </w:rPr>
        <w:t>д десетичната запетая) без ДДС.</w:t>
      </w:r>
      <w:r w:rsidR="00131191" w:rsidRPr="00095878">
        <w:rPr>
          <w:rFonts w:ascii="Book Antiqua" w:hAnsi="Book Antiqua"/>
          <w:i/>
          <w:szCs w:val="24"/>
          <w:lang w:val="ru-RU"/>
        </w:rPr>
        <w:t xml:space="preserve"> При несъответствие между посочена с цифри и изписаната с думи цена ще се взима предвид цената, изписана с думи.</w:t>
      </w:r>
    </w:p>
    <w:p w:rsidR="000C6E0B" w:rsidRPr="00095878" w:rsidRDefault="000C6E0B" w:rsidP="000C6E0B">
      <w:pPr>
        <w:ind w:left="-142" w:firstLine="142"/>
        <w:jc w:val="both"/>
        <w:rPr>
          <w:rFonts w:ascii="Book Antiqua" w:hAnsi="Book Antiqua"/>
          <w:i/>
          <w:szCs w:val="24"/>
          <w:lang w:val="ru-RU"/>
        </w:rPr>
      </w:pPr>
    </w:p>
    <w:p w:rsidR="000C6E0B" w:rsidRPr="00095878" w:rsidRDefault="000C6E0B" w:rsidP="000C6E0B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</w:p>
    <w:p w:rsidR="000C6E0B" w:rsidRPr="00095878" w:rsidRDefault="000C6E0B" w:rsidP="000C6E0B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  <w:r w:rsidRPr="00095878">
        <w:rPr>
          <w:rFonts w:ascii="Book Antiqua" w:hAnsi="Book Antiqua"/>
          <w:szCs w:val="24"/>
          <w:lang w:val="ru-RU"/>
        </w:rPr>
        <w:t>2. Предложената цена включва всички разходи за цялостното, качествено и срочно изпълнение на поръчката и не подлежат на корекция за срока на договора.</w:t>
      </w:r>
      <w:r w:rsidR="002B7141" w:rsidRPr="00095878">
        <w:rPr>
          <w:rFonts w:ascii="Book Antiqua" w:hAnsi="Book Antiqua"/>
          <w:szCs w:val="24"/>
          <w:lang w:val="ru-RU"/>
        </w:rPr>
        <w:t xml:space="preserve"> Предложената цена е за целия срок на договора и се заплаща пропорционална част от нея при всяка заявка.</w:t>
      </w:r>
      <w:r w:rsidR="00A65599" w:rsidRPr="00095878">
        <w:rPr>
          <w:rFonts w:ascii="Book Antiqua" w:hAnsi="Book Antiqua"/>
          <w:szCs w:val="24"/>
          <w:lang w:val="ru-RU"/>
        </w:rPr>
        <w:t xml:space="preserve">   </w:t>
      </w:r>
    </w:p>
    <w:p w:rsidR="000C6E0B" w:rsidRPr="00095878" w:rsidRDefault="000C6E0B" w:rsidP="000C6E0B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</w:p>
    <w:p w:rsidR="000C6E0B" w:rsidRPr="00095878" w:rsidRDefault="00913AAE" w:rsidP="001A38C2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  <w:r w:rsidRPr="00095878">
        <w:rPr>
          <w:rFonts w:ascii="Book Antiqua" w:hAnsi="Book Antiqua"/>
          <w:szCs w:val="24"/>
          <w:lang w:val="ru-RU"/>
        </w:rPr>
        <w:t xml:space="preserve">3. </w:t>
      </w:r>
      <w:r w:rsidR="000C6E0B" w:rsidRPr="00095878">
        <w:rPr>
          <w:rFonts w:ascii="Book Antiqua" w:hAnsi="Book Antiqua"/>
          <w:szCs w:val="24"/>
          <w:lang w:val="ru-RU"/>
        </w:rPr>
        <w:t xml:space="preserve">Цената предложена от участника не трябва да бъде под себестойността </w:t>
      </w:r>
      <w:r w:rsidR="00131191" w:rsidRPr="00095878">
        <w:rPr>
          <w:rFonts w:ascii="Book Antiqua" w:hAnsi="Book Antiqua"/>
          <w:szCs w:val="24"/>
          <w:lang w:val="ru-RU"/>
        </w:rPr>
        <w:t>на услугата</w:t>
      </w:r>
      <w:r w:rsidR="000C6E0B" w:rsidRPr="00095878">
        <w:rPr>
          <w:rFonts w:ascii="Book Antiqua" w:hAnsi="Book Antiqua"/>
          <w:szCs w:val="24"/>
          <w:lang w:val="ru-RU"/>
        </w:rPr>
        <w:t xml:space="preserve"> отпечатване на</w:t>
      </w:r>
      <w:r w:rsidR="001A38C2" w:rsidRPr="00095878">
        <w:rPr>
          <w:rFonts w:ascii="Book Antiqua" w:hAnsi="Book Antiqua"/>
          <w:szCs w:val="24"/>
          <w:lang w:val="ru-RU"/>
        </w:rPr>
        <w:t xml:space="preserve"> </w:t>
      </w:r>
      <w:r w:rsidR="00131191" w:rsidRPr="00095878">
        <w:rPr>
          <w:rFonts w:ascii="Book Antiqua" w:hAnsi="Book Antiqua"/>
          <w:szCs w:val="24"/>
          <w:lang w:val="ru-RU"/>
        </w:rPr>
        <w:t>ваучери</w:t>
      </w:r>
      <w:r w:rsidR="001A38C2" w:rsidRPr="00095878">
        <w:rPr>
          <w:rFonts w:ascii="Book Antiqua" w:hAnsi="Book Antiqua"/>
          <w:szCs w:val="24"/>
          <w:lang w:val="ru-RU"/>
        </w:rPr>
        <w:t>.</w:t>
      </w:r>
    </w:p>
    <w:p w:rsidR="00913AAE" w:rsidRPr="00095878" w:rsidRDefault="00913AAE" w:rsidP="001A38C2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</w:p>
    <w:p w:rsidR="001A38C2" w:rsidRPr="00095878" w:rsidRDefault="001A38C2" w:rsidP="000C6E0B">
      <w:pPr>
        <w:ind w:left="-142" w:firstLine="142"/>
        <w:jc w:val="both"/>
        <w:rPr>
          <w:rFonts w:ascii="Book Antiqua" w:hAnsi="Book Antiqua"/>
          <w:szCs w:val="24"/>
          <w:lang w:val="ru-RU"/>
        </w:rPr>
      </w:pPr>
    </w:p>
    <w:p w:rsidR="001A38C2" w:rsidRPr="00095878" w:rsidRDefault="001A38C2" w:rsidP="000C6E0B">
      <w:pPr>
        <w:ind w:left="-142" w:firstLine="142"/>
        <w:jc w:val="both"/>
        <w:rPr>
          <w:rFonts w:ascii="Book Antiqua" w:hAnsi="Book Antiqua"/>
          <w:sz w:val="22"/>
          <w:szCs w:val="22"/>
          <w:lang w:val="ru-RU"/>
        </w:rPr>
      </w:pPr>
    </w:p>
    <w:p w:rsidR="0050657A" w:rsidRPr="00095878" w:rsidRDefault="0050657A" w:rsidP="006D0356">
      <w:pPr>
        <w:jc w:val="both"/>
        <w:rPr>
          <w:rFonts w:ascii="Book Antiqua" w:hAnsi="Book Antiqua"/>
          <w:sz w:val="22"/>
          <w:szCs w:val="22"/>
          <w:lang w:val="bg-BG"/>
        </w:rPr>
      </w:pPr>
    </w:p>
    <w:p w:rsidR="0050657A" w:rsidRPr="00095878" w:rsidRDefault="0050657A" w:rsidP="00247CF1">
      <w:pPr>
        <w:jc w:val="both"/>
        <w:rPr>
          <w:rFonts w:ascii="Book Antiqua" w:hAnsi="Book Antiqua"/>
          <w:szCs w:val="24"/>
          <w:lang w:val="bg-BG"/>
        </w:rPr>
      </w:pPr>
      <w:r w:rsidRPr="00095878">
        <w:rPr>
          <w:rFonts w:ascii="Book Antiqua" w:hAnsi="Book Antiqua"/>
          <w:szCs w:val="24"/>
          <w:lang w:val="bg-BG"/>
        </w:rPr>
        <w:t>Име и фамилия</w:t>
      </w:r>
    </w:p>
    <w:p w:rsidR="0050657A" w:rsidRPr="00095878" w:rsidRDefault="0050657A" w:rsidP="006D0356">
      <w:pPr>
        <w:jc w:val="both"/>
        <w:rPr>
          <w:rFonts w:ascii="Book Antiqua" w:hAnsi="Book Antiqua"/>
          <w:szCs w:val="24"/>
          <w:lang w:val="bg-BG"/>
        </w:rPr>
      </w:pPr>
      <w:r w:rsidRPr="00095878">
        <w:rPr>
          <w:rFonts w:ascii="Book Antiqua" w:hAnsi="Book Antiqua"/>
          <w:szCs w:val="24"/>
          <w:lang w:val="bg-BG"/>
        </w:rPr>
        <w:t>ПОДПИС</w:t>
      </w:r>
      <w:r w:rsidR="00505463">
        <w:rPr>
          <w:rFonts w:ascii="Book Antiqua" w:hAnsi="Book Antiqua"/>
          <w:szCs w:val="24"/>
          <w:lang w:val="bg-BG"/>
        </w:rPr>
        <w:t>:……………………………….</w:t>
      </w:r>
      <w:bookmarkStart w:id="0" w:name="_GoBack"/>
      <w:bookmarkEnd w:id="0"/>
    </w:p>
    <w:sectPr w:rsidR="0050657A" w:rsidRPr="00095878" w:rsidSect="00B25454">
      <w:pgSz w:w="11906" w:h="16838"/>
      <w:pgMar w:top="360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D0D"/>
    <w:multiLevelType w:val="hybridMultilevel"/>
    <w:tmpl w:val="2444AB3C"/>
    <w:lvl w:ilvl="0" w:tplc="48508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13B368D"/>
    <w:multiLevelType w:val="hybridMultilevel"/>
    <w:tmpl w:val="826E2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1E1"/>
    <w:multiLevelType w:val="hybridMultilevel"/>
    <w:tmpl w:val="2444AB3C"/>
    <w:lvl w:ilvl="0" w:tplc="48508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CF1"/>
    <w:rsid w:val="000161C4"/>
    <w:rsid w:val="00026D2D"/>
    <w:rsid w:val="000530D2"/>
    <w:rsid w:val="00084461"/>
    <w:rsid w:val="00095878"/>
    <w:rsid w:val="000C6E0B"/>
    <w:rsid w:val="00131191"/>
    <w:rsid w:val="00192FD3"/>
    <w:rsid w:val="001A38C2"/>
    <w:rsid w:val="001D65D6"/>
    <w:rsid w:val="001E7F54"/>
    <w:rsid w:val="0023660D"/>
    <w:rsid w:val="00240600"/>
    <w:rsid w:val="00244DD2"/>
    <w:rsid w:val="002463E2"/>
    <w:rsid w:val="00247CF1"/>
    <w:rsid w:val="002B7141"/>
    <w:rsid w:val="0031267D"/>
    <w:rsid w:val="003A5CE4"/>
    <w:rsid w:val="003B45D7"/>
    <w:rsid w:val="003C3D61"/>
    <w:rsid w:val="003E1A66"/>
    <w:rsid w:val="003F53C2"/>
    <w:rsid w:val="004002E1"/>
    <w:rsid w:val="00470406"/>
    <w:rsid w:val="00485E75"/>
    <w:rsid w:val="004C1DC2"/>
    <w:rsid w:val="004D3338"/>
    <w:rsid w:val="004D6FEB"/>
    <w:rsid w:val="004E614B"/>
    <w:rsid w:val="004F5982"/>
    <w:rsid w:val="00505463"/>
    <w:rsid w:val="0050657A"/>
    <w:rsid w:val="005416F7"/>
    <w:rsid w:val="005535E7"/>
    <w:rsid w:val="005E0378"/>
    <w:rsid w:val="005F18EB"/>
    <w:rsid w:val="00646176"/>
    <w:rsid w:val="00667EE8"/>
    <w:rsid w:val="006D0356"/>
    <w:rsid w:val="00721976"/>
    <w:rsid w:val="007A0196"/>
    <w:rsid w:val="007C3AD2"/>
    <w:rsid w:val="007E69DA"/>
    <w:rsid w:val="0082281F"/>
    <w:rsid w:val="00863396"/>
    <w:rsid w:val="00866F19"/>
    <w:rsid w:val="008675D2"/>
    <w:rsid w:val="00881EAB"/>
    <w:rsid w:val="00902FDD"/>
    <w:rsid w:val="00913AAE"/>
    <w:rsid w:val="00950976"/>
    <w:rsid w:val="00993C6A"/>
    <w:rsid w:val="009C2298"/>
    <w:rsid w:val="009D194B"/>
    <w:rsid w:val="00A65599"/>
    <w:rsid w:val="00A93472"/>
    <w:rsid w:val="00AD28E2"/>
    <w:rsid w:val="00B25454"/>
    <w:rsid w:val="00B4411F"/>
    <w:rsid w:val="00C317DC"/>
    <w:rsid w:val="00C7609D"/>
    <w:rsid w:val="00C87039"/>
    <w:rsid w:val="00CB744B"/>
    <w:rsid w:val="00CC5620"/>
    <w:rsid w:val="00CD1713"/>
    <w:rsid w:val="00CE485B"/>
    <w:rsid w:val="00D65111"/>
    <w:rsid w:val="00D97437"/>
    <w:rsid w:val="00DD5282"/>
    <w:rsid w:val="00DE6218"/>
    <w:rsid w:val="00E12593"/>
    <w:rsid w:val="00E203F3"/>
    <w:rsid w:val="00E44F97"/>
    <w:rsid w:val="00E71508"/>
    <w:rsid w:val="00E93E1C"/>
    <w:rsid w:val="00EB035D"/>
    <w:rsid w:val="00EF12A3"/>
    <w:rsid w:val="00F078EB"/>
    <w:rsid w:val="00F20BBD"/>
    <w:rsid w:val="00FB3357"/>
    <w:rsid w:val="00F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DE23"/>
  <w15:docId w15:val="{1F82E4BD-D7E2-45A9-BE31-FE97DDA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F1"/>
    <w:rPr>
      <w:rFonts w:ascii="Times CY" w:eastAsia="Times CY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47CF1"/>
    <w:pPr>
      <w:jc w:val="both"/>
    </w:pPr>
    <w:rPr>
      <w:rFonts w:ascii="Times New Roman" w:eastAsia="Times New Roman"/>
      <w:sz w:val="28"/>
      <w:lang w:val="bg-BG"/>
    </w:rPr>
  </w:style>
  <w:style w:type="character" w:customStyle="1" w:styleId="BodyText3Char">
    <w:name w:val="Body Text 3 Char"/>
    <w:link w:val="BodyText3"/>
    <w:uiPriority w:val="99"/>
    <w:locked/>
    <w:rsid w:val="00247CF1"/>
    <w:rPr>
      <w:rFonts w:ascii="Times New Roman" w:hAnsi="Times New Roman" w:cs="Times New Roman"/>
      <w:sz w:val="20"/>
      <w:szCs w:val="20"/>
    </w:rPr>
  </w:style>
  <w:style w:type="paragraph" w:customStyle="1" w:styleId="1">
    <w:name w:val="Без разредка1"/>
    <w:uiPriority w:val="99"/>
    <w:rsid w:val="00247CF1"/>
    <w:rPr>
      <w:rFonts w:ascii="Times New Roman" w:eastAsia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DE621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E6218"/>
    <w:rPr>
      <w:rFonts w:ascii="Times CY" w:eastAsia="Times CY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22</cp:revision>
  <dcterms:created xsi:type="dcterms:W3CDTF">2016-07-21T11:08:00Z</dcterms:created>
  <dcterms:modified xsi:type="dcterms:W3CDTF">2020-02-14T10:46:00Z</dcterms:modified>
</cp:coreProperties>
</file>